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机电工程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—20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学年优秀学业奖学金获得者、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三好学生和先进班集体公示名单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一、奖学金获得者（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306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名）</w:t>
      </w:r>
      <w:bookmarkStart w:id="6" w:name="_GoBack"/>
      <w:bookmarkEnd w:id="6"/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（一）特等奖学金获得者（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bCs w:val="0"/>
          <w:sz w:val="30"/>
          <w:szCs w:val="30"/>
        </w:rPr>
      </w:pPr>
      <w:bookmarkStart w:id="0" w:name="_Hlk54724753"/>
      <w:r>
        <w:rPr>
          <w:rFonts w:hint="eastAsia" w:ascii="楷体" w:hAnsi="楷体" w:eastAsia="楷体" w:cs="楷体"/>
          <w:b/>
          <w:bCs w:val="0"/>
          <w:sz w:val="32"/>
          <w:szCs w:val="32"/>
        </w:rPr>
        <w:t>（二）一等奖学金获得者（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58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bookmarkEnd w:id="0"/>
    <w:p>
      <w:pPr>
        <w:adjustRightInd w:val="0"/>
        <w:spacing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1.本科（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36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20283080196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22283150104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韩诏普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唐雪阳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张志鑫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21283140044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21283070070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2283080118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22283080342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冯俊富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程传旺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吕燕顺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厚恩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22285250216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邬晓燕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何鑫鑫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21323220018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21283100003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21283150037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20283080161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20283070019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陈志慧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周陈龙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齐盼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闫启辰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20283150043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20283070079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王帅云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戚红艳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>专科（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tbl>
      <w:tblPr>
        <w:tblStyle w:val="9"/>
        <w:tblW w:w="9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6"/>
        <w:gridCol w:w="1147"/>
        <w:gridCol w:w="1146"/>
        <w:gridCol w:w="1147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20191747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2019031360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2020030435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  <w:t>2020030335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裴金欢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柯翔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申伟兵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赵文博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王恒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王森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21284020085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2020030510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韩洋鹏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杨赛佳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栗月婷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魏栋梁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2228417012</w:t>
            </w: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2021032515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2021032411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2021032533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2021032419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刘得权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魏梦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韩少康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牛俊杰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王罡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胡佳伟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）二等奖学金获得者（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96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p>
      <w:pPr>
        <w:spacing w:line="360" w:lineRule="auto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1.本科（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62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22285300333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贺荀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邓梦敏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郭迎龙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21283070092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21283060012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何硕硕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屈梦炜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虞世锋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许正严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路雪菲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22283150114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杨蒙辉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李丰收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22283070406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宋思洋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夏高祥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罗国栋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汪新凯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周桓钰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辛广利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21283100009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齐俊祥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步壮飞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关梦巧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晴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安梦琪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邵萌涛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22285250121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屈云龙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向海燕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常越博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罗干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康金龙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陈正茂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20283080083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20283070073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20283070088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胡真侨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史金涛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沈本凤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20303090074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20283070049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杜慈安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闫书奇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夏志明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卢恒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张林冲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郑泽友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ind w:firstLine="602" w:firstLineChars="200"/>
        <w:jc w:val="left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2.专科（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34</w:t>
      </w:r>
      <w:r>
        <w:rPr>
          <w:rFonts w:hint="eastAsia" w:ascii="仿宋_GB2312" w:eastAsia="仿宋_GB2312"/>
          <w:b/>
          <w:bCs/>
          <w:sz w:val="30"/>
          <w:szCs w:val="30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21284020063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20190355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22284020306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2020030342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陈李宁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夏颂佳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赵博浩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线春雨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王诣博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21284240029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蔡禹斌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杨高举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薛冰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潘鸿博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杨晓帆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廖忍忍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朱卓源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21284180008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2020032026 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郭重阳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段中续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冯明超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蒋康康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2020032054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2228417011 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22284320204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22284170216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赵文锴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李书雨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董明伟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耿鹤祥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李明辉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2021032122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）三等奖学金获得者（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152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p>
      <w:pPr>
        <w:adjustRightInd w:val="0"/>
        <w:snapToGrid w:val="0"/>
        <w:spacing w:line="360" w:lineRule="auto"/>
        <w:ind w:firstLine="602" w:firstLineChars="200"/>
        <w:jc w:val="left"/>
        <w:outlineLvl w:val="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1.本科（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98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20283080049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20283080187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方海涛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李新文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22285190121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周振业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蒋清秀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于兆旗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程紫裔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21283140036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21283070086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21323010271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2144310001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唐嘉旭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陶振宇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康宇航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范向飞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范育臣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21283070066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22283080234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金校钶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王跃谕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陈腾辉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王近佩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2283230103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2283230120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肖彦峰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雷晗晗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喻梦宜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杨东方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胡嘉亿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常理想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22283070208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彭伟阳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马赫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党依琳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汤浩宇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熊新露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22283070236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侯宏雷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黄乾坤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21283080107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桑文正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冀思远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20283080132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张梦鸽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屈永磊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22285250133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22285250222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司增增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王伏雨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邵胜杰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师梦幻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20283140019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杨金宝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魏家辉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卢鹏涛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202830700780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2018013217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20323230007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20283100011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20283280022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朱鹏豪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曲龙飞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邓佳欣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杨科技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杨朕江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王琨茂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崔超军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20283070050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郭星局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刘赟超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after="158" w:afterLines="50"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专科（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54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21284020053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21284020066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21284020070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2019031347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21284020050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邱可龙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任广聪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黄衍宾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曹焜博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王玉龙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  <w:t>22284040101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2020030419 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20284020039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22284020315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22284020214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杨孝山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肖棋博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焦怡凯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熊鹏程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郑亮亮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孙黎明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侯家豪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2020030577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王家源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周诗杰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李振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霍广阔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朱延鹏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张一浩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樊志强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钱家文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21284020075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21284300004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21284240014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孙祎钒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张堂亮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张鸣辉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苑司奇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2019031740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2020030518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2020032034 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赵一凡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王奇龙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姜振明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马嘉豪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原宏坤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22284290108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2020032062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2020032051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吴德成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郭怡豪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皇金珠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王居彪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徐博毅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22284170217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2020030232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2021032046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2021032159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2021032137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2021032506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王靓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刘雨彤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杨富贵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廉旭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高天浩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625" w:leftChars="284" w:firstLine="0" w:firstLineChars="0"/>
        <w:outlineLvl w:val="0"/>
        <w:rPr>
          <w:rFonts w:hint="eastAsia" w:ascii="仿宋_GB2312" w:eastAsia="仿宋_GB2312"/>
          <w:b/>
          <w:bCs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社会服务奖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名）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一等奖获得者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名）</w:t>
      </w:r>
      <w:r>
        <w:rPr>
          <w:rFonts w:hint="eastAsia" w:ascii="仿宋_GB2312" w:eastAsia="仿宋_GB2312"/>
          <w:b/>
          <w:sz w:val="30"/>
          <w:szCs w:val="30"/>
        </w:rPr>
        <w:br w:type="textWrapping"/>
      </w:r>
      <w:r>
        <w:rPr>
          <w:rFonts w:hint="eastAsia" w:ascii="仿宋_GB2312" w:eastAsia="仿宋_GB2312"/>
          <w:b/>
          <w:bCs w:val="0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="仿宋_GB2312" w:eastAsia="仿宋_GB2312"/>
          <w:b/>
          <w:bCs w:val="0"/>
          <w:sz w:val="30"/>
          <w:szCs w:val="30"/>
        </w:rPr>
        <w:t>本科（</w:t>
      </w:r>
      <w:r>
        <w:rPr>
          <w:rFonts w:hint="eastAsia" w:ascii="仿宋_GB2312" w:eastAsia="仿宋_GB2312"/>
          <w:b/>
          <w:bCs w:val="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 w:val="0"/>
          <w:sz w:val="30"/>
          <w:szCs w:val="30"/>
        </w:rPr>
        <w:t>名）</w:t>
      </w:r>
    </w:p>
    <w:tbl>
      <w:tblPr>
        <w:tblStyle w:val="9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60"/>
        <w:gridCol w:w="1160"/>
        <w:gridCol w:w="1159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21283080068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2019010432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20283080097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罗申奥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ind w:firstLine="321" w:firstLineChars="100"/>
        <w:outlineLvl w:val="0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2.二</w:t>
      </w:r>
      <w:r>
        <w:rPr>
          <w:rFonts w:hint="eastAsia" w:ascii="仿宋_GB2312" w:eastAsia="仿宋_GB2312"/>
          <w:b/>
          <w:bCs/>
          <w:sz w:val="32"/>
          <w:szCs w:val="32"/>
        </w:rPr>
        <w:t>等奖获得者</w:t>
      </w: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b/>
          <w:sz w:val="32"/>
          <w:szCs w:val="32"/>
        </w:rPr>
        <w:t>名）</w:t>
      </w:r>
    </w:p>
    <w:p>
      <w:pPr>
        <w:adjustRightInd w:val="0"/>
        <w:snapToGrid w:val="0"/>
        <w:spacing w:line="360" w:lineRule="auto"/>
        <w:ind w:left="625" w:leftChars="284" w:firstLine="0" w:firstLineChars="0"/>
        <w:outlineLvl w:val="0"/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（1）本科（</w:t>
      </w:r>
      <w:r>
        <w:rPr>
          <w:rFonts w:hint="eastAsia" w:ascii="仿宋_GB2312" w:eastAsia="仿宋_GB2312" w:cs="宋体"/>
          <w:b/>
          <w:bCs w:val="0"/>
          <w:sz w:val="30"/>
          <w:szCs w:val="30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bCs w:val="0"/>
          <w:sz w:val="30"/>
          <w:szCs w:val="30"/>
          <w:lang w:val="en-US" w:eastAsia="zh-CN"/>
        </w:rPr>
        <w:t>名）</w:t>
      </w:r>
    </w:p>
    <w:tbl>
      <w:tblPr>
        <w:tblStyle w:val="9"/>
        <w:tblW w:w="91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55"/>
        <w:gridCol w:w="1095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22285130104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21283070031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武艺高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张翔宇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</w:t>
            </w: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张煜烁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张梽桦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王臆腾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21283080001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21283280037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彭伟阳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马朝伟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赵玉典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杨继森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20283070053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20283140003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夏海超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陈帅阁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ind w:firstLine="602" w:firstLineChars="200"/>
        <w:jc w:val="left"/>
        <w:outlineLvl w:val="0"/>
        <w:rPr>
          <w:rFonts w:hint="eastAsia" w:ascii="仿宋_GB2312" w:hAnsi="宋体" w:eastAsia="仿宋_GB2312" w:cs="宋体"/>
          <w:b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sz w:val="30"/>
          <w:szCs w:val="30"/>
          <w:lang w:val="en-US" w:eastAsia="zh-CN"/>
        </w:rPr>
        <w:t>（2）专科（</w:t>
      </w:r>
      <w:r>
        <w:rPr>
          <w:rFonts w:hint="eastAsia" w:ascii="仿宋_GB2312" w:eastAsia="仿宋_GB2312" w:cs="宋体"/>
          <w:b/>
          <w:sz w:val="30"/>
          <w:szCs w:val="30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sz w:val="30"/>
          <w:szCs w:val="30"/>
          <w:lang w:val="en-US" w:eastAsia="zh-CN"/>
        </w:rPr>
        <w:t>名）</w:t>
      </w:r>
    </w:p>
    <w:tbl>
      <w:tblPr>
        <w:tblStyle w:val="9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60"/>
        <w:gridCol w:w="1160"/>
        <w:gridCol w:w="1159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2020030423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21284240016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2019032344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白兴南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李京松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杨士钦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谢照博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王居彪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625" w:leftChars="284" w:firstLine="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三好学生（名）</w:t>
      </w:r>
    </w:p>
    <w:p>
      <w:pPr>
        <w:adjustRightInd w:val="0"/>
        <w:spacing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校级</w:t>
      </w:r>
      <w:r>
        <w:rPr>
          <w:rFonts w:hint="eastAsia" w:ascii="仿宋_GB2312" w:eastAsia="仿宋_GB2312"/>
          <w:b/>
          <w:sz w:val="30"/>
          <w:szCs w:val="30"/>
        </w:rPr>
        <w:t>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111</w:t>
      </w:r>
      <w:r>
        <w:rPr>
          <w:rFonts w:hint="eastAsia" w:ascii="仿宋_GB2312" w:eastAsia="仿宋_GB2312"/>
          <w:b/>
          <w:sz w:val="30"/>
          <w:szCs w:val="30"/>
        </w:rPr>
        <w:t>名）</w:t>
      </w:r>
    </w:p>
    <w:p>
      <w:pPr>
        <w:adjustRightInd w:val="0"/>
        <w:spacing w:line="360" w:lineRule="auto"/>
        <w:ind w:firstLine="602" w:firstLineChars="200"/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30"/>
          <w:szCs w:val="30"/>
          <w:lang w:eastAsia="zh-CN"/>
        </w:rPr>
        <w:t>（一）本科（7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83080433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22283230128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张梽桦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王臆腾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张坤雨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常理想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王丁茂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李术杰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20283080163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22285120105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杨士伟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邵胜杰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赵祥雨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孔琼雅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22285300232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22285130136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22285130143</w:t>
            </w:r>
          </w:p>
        </w:tc>
        <w:tc>
          <w:tcPr>
            <w:tcW w:w="11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李文豹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钱博文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崔庆泽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朱晴晴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肖俊凯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21323220018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21283080078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21283280032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屈云龙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安梦琪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齐嘉俊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张富财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22283070130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22283070423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22283070406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罗国栋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汤浩宇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汪新凯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邬晓燕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司晓鹏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辛广利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2018014193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20283280005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鲁俊杰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毛新威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宁苑龙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杨得草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20283080196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20283070120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20283150047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张志恒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郭明意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21283070036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1283070055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1283070100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12830600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04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1283060012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1283140043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2019010432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郭家豪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许正严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刘首一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康宇航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路雪菲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付元朝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罗申奥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 xml:space="preserve"> 22283070402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22283070104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22283230101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王如兵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冯富平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苏聪聪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3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专科（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3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tbl>
      <w:tblPr>
        <w:tblStyle w:val="9"/>
        <w:tblW w:w="9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146"/>
        <w:gridCol w:w="1146"/>
        <w:gridCol w:w="1147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20191747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夏颂佳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樊志豪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杨士钦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靖泽润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2019032344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施春伟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张重圆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谢照博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2020020235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朱婷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杨高举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马双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赵文博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晓帆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李京松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2020032062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21284040008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巩子豪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王居彪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刘得权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2021032515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2021032411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2021032533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2021032419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Han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韩少康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牛俊杰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王罡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胡佳伟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</w:pPr>
          </w:p>
        </w:tc>
      </w:tr>
    </w:tbl>
    <w:p>
      <w:p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（一）本科（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356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tbl>
      <w:tblPr>
        <w:tblStyle w:val="9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7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 xml:space="preserve"> 22283070402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22283070104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22283230101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刘润东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魏俊杰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王如兵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冯富平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2019010432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22285190121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苏聪聪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任大兵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鲁俊杰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罗申奥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李帅领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22283080107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22283080131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吕燕顺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李珊珊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肖彦峰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雷晗晗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张梽桦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  <w:t>贾坤萌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22283080242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22283080234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22283080222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杨蒙辉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金校钶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王臆腾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22283080314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厚恩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宋金果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王跃谕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陈腾辉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张坤雨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王佳迅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22283080412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王近佩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潘好涵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胡嘉亿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常理想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刘哲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2228150106</w:t>
            </w:r>
          </w:p>
        </w:tc>
        <w:tc>
          <w:tcPr>
            <w:tcW w:w="1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22283150125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王丁茂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张志鑫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李丰收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王锦磊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刘浩江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金真锐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22283230128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22283280108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20283080124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喻梦宜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常家源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李术杰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杨东方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孙文啟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高喜喜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22285210130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罗干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夏海超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司增增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杨士伟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邵胜杰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22285210219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22285250106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康金龙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王伏雨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曹绍辉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牛孜森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贾帅超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胡海凤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陈正茂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22285250133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22285250110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22285250208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师梦幻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吴佳伊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孙跃龙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司博文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申雯豪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郭少博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22285250223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22285120109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郭艺谋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胡昱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魏家辉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杨金宝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22285120104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20283080083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孔琼雅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胡真侨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20283080057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20283080161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20283080163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毛童童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周陈龙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史金涛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韩宏涛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赵祥雨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孙国宾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22285300137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李致强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韩诏普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李新文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22285300206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22285300325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郭迎龙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娄亚龙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季法超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周振业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李文豹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22285300315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22285130136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蒋清秀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于兆旗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黄婉乔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郭梦杰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韦春琦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唐雪阳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22285130125</w:t>
            </w:r>
          </w:p>
        </w:tc>
        <w:tc>
          <w:tcPr>
            <w:tcW w:w="11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22285190112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22285190106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赵学康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慕润泽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钱博文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张双慧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程紫裔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崔庆泽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21283080135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21283100009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冀思远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范帅统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王冠霖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李香怡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高瑞艳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关梦巧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21283100003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21283150037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21283150026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李剑豪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陈志慧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范冰冰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邵萌涛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孙举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屈永磊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21283150021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21283080078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康精行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彭俊振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韩名扬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赵玉典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21283080081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21283280004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步壮飞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桑文正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许晨旭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常越博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向海燕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21283280019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21283230018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齐嘉俊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黄乾坤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张富财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周树勋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安梦琪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朱晴晴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张梦鸽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21283230025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15"/>
                <w:szCs w:val="15"/>
                <w:lang w:val="en-US" w:eastAsia="zh-CN"/>
              </w:rPr>
              <w:t>21283230001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21283080052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21323220018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21283080010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王倩龙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高亚东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屈云龙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马朝伟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齐俊祥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高俊龙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21283080029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21283080046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彭会鹏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李忠贤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黄水印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汪新凯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邬晓燕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司晓鹏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22283140117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孙文超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夏高祥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彭伟阳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宋思洋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吴尧宇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韩建凯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22283140104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22283070144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22283070141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李青林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党依琳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崔金科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22283070221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22283070228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22283070236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22283070205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于永博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吴沛学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熊新露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黄晨阳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余智铭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22283070343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22283070331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张宁波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杨梦迪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周桓钰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夏铭阳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22283070130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22283080217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22283070128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22283080433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罗国栋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汤浩宇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杨红彬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朱谊佳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毛新威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齐超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肖俊凯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20283080079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20283080049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宋冰冰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王亚歌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周锦川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王晓林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焦佳鹏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20283080067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20283080029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20283080196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20283080171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20283080210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李莫南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贺荀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邓梦敏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方海涛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王龙飞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李宗洋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20283080186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21283070070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21283070055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辛玉强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武艺高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孙卓飞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穆佳祥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许正严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21283140044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21283140036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21283140016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21283060004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21283070059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21443110001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冯俊富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路雪菲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唐嘉旭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陶振宇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康宇航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范育臣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21283060005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21283140019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21283140043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21283070117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21283070066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21283070058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何硕硕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屈梦炜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王朝晖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郭志辉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付元朝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古海宁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马家齐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陈昭炎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21283070123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21283070092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21383070086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21283070108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21283070118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程传旺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范向飞</w:t>
            </w:r>
          </w:p>
        </w:tc>
        <w:tc>
          <w:tcPr>
            <w:tcW w:w="11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武林豪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刘首一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张中原</w:t>
            </w: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21283070096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21323010271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21283070036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21283070032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21283070029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曲宗阳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虞世锋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李硕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郭家豪</w:t>
            </w:r>
          </w:p>
        </w:tc>
        <w:tc>
          <w:tcPr>
            <w:tcW w:w="11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张腾飞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赵荣胜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20283150007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20283150011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20283150012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20283150024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20283150025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20283150043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20283150047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袁铎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郭浩然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张佳楠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20283070061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20283070067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20283070071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20283070083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20283070117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20283070120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刘运生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刘一仕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田本森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南鑫昊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张志恒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宋恩光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20283100007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20323230005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宋宁宁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陈萌凯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高勇昊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郭佳轩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王帅云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杨得草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20283280028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20303090074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20283280007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20283070024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杨朕江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赵璐瑶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杜慈安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戚红艳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王琨茂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崔超军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曹培东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20283070018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2018014193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20283070032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刘赟超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宁苑龙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齐盼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杨洁然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周丹星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朱柳棣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20283060017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20283140007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夏志明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李莹洁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郑泽友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韩化龙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张林冲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20283140036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20283140041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22283060108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郝子钦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陈士魁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李奥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侯宏雷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22283070442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22283070413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崔志豪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蒿文博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8" w:type="dxa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专科（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184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名）</w:t>
      </w:r>
    </w:p>
    <w:tbl>
      <w:tblPr>
        <w:tblStyle w:val="9"/>
        <w:tblW w:w="91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7"/>
        <w:gridCol w:w="1146"/>
        <w:gridCol w:w="1147"/>
        <w:gridCol w:w="1146"/>
        <w:gridCol w:w="1147"/>
        <w:gridCol w:w="114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2020032039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  <w:t>21284040008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2019031703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刘得权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张云耀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曹焜博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杨昌明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赵梦圆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孔德蓓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21284020031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21284020045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夏颂佳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方明辉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崔椿科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聂才哲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韩金涛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熊威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史明豪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20191747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20190729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21284020070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21284020063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20190355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赵逸飞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杨雅坤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何慧强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张自浩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任广聪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21284020053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20191534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20190482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2019031347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2019031360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邱可龙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贺乾峰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张琪宇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樊志豪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黄衍宾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裴金欢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王景怡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刘留洋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艾净洋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石岩奇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候宝民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万海涛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陈忠强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21284180008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张广全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单玺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丁赛伟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段中续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樊志强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21284020085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韩梦奇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韩洋鹏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廖忍忍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21284240020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2019032747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钱家文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施春伟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孙祎钒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王奇龙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王怡珩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谢照博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21284170001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21284040030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2019032726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杨赛佳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杨士钦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郁洋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苑司奇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21284020075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21284300004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21284040022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2019031740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21284240029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2019032324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张鸣辉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张堂亮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张雅楠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张云耀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张重圆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赵一凡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朱卓源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罗显勇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21284240023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何进宇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潘鸿博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霍广阔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朱延鹏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孙浩楠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邵世豪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22284040121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赵文博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魏泰松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左方蕾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李进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蔡禹斌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孝山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肖棋博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22284040102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22284040114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2020030571 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22284040223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22284040201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2020030577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 xml:space="preserve">22284040203 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22284040208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杨富康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陈帅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郭重阳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许理想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2020030565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2020030578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22284020306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20284020039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22284020315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师祥凯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张湛武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杨晓帆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赵博浩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焦怡凯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熊鹏程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郑亮亮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靖泽润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2020030416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2020030425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22284020219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2020030342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贾程印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黄传博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周子义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史邵杰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线春雨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王诣博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22284020214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22284020218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2020030343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2020030334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22284020408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22284020414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孙黎明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邢文博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杨高举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申伟兵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2020030438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22284020412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22304180917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2020030440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2020030317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22284020101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薛冰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周诗杰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余海昇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邢德明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王祺荣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2020032013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2020032062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2020030213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2020030248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2020030240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曹家豪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王军栋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巩子豪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王居彪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杨珂琛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杨明宪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2020032058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2020032010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2020032005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2020032017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22284290306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李鹏起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冯千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李佳鹏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赫赛超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赵炤旭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武蒙想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22284290305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22284290310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22284290307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22284290309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22284170105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张君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陈海圆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刘慧勇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闫玉豪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22284320206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2020030529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2020030522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2020030541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2020030533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2020030247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徐金鑫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王资源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席鹏超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王浩龙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朱伊龙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徐博毅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赵家慧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2020030238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22284170204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2020030222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22284170220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22284320107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22284320104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徐梦丽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徐爽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郭飒雨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刘怡飞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石彬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李微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王家高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22284320109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22284320103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 2020032035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2020032031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22284290208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2020032024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2020032026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val="en-US" w:eastAsia="zh-CN"/>
              </w:rPr>
              <w:t>2020032026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剑永帅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任灏天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田浩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邢科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黄雨琪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梓恒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蒋康康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adjustRightInd w:val="0"/>
        <w:snapToGrid w:val="0"/>
        <w:spacing w:line="360" w:lineRule="auto"/>
        <w:ind w:firstLine="643" w:firstLineChars="200"/>
        <w:jc w:val="left"/>
        <w:outlineLvl w:val="0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、先进班集体（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个）</w:t>
      </w:r>
    </w:p>
    <w:tbl>
      <w:tblPr>
        <w:tblStyle w:val="9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9"/>
        <w:gridCol w:w="4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20级机械设计制造及其自动化1班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21级电气工程及其自动化3班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22级机器人工程（专升本）03班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22级机械设计制造及其自动化2班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22级车辆工程（BK)01班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20级电气工程及其自动化2班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21级机械设计制造及其自动化3班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21级汽车检测与维修技术1班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22级城市轨道交通运营管理1班</w:t>
            </w:r>
          </w:p>
        </w:tc>
        <w:tc>
          <w:tcPr>
            <w:tcW w:w="4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22级汽车检测与维修技术1班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2022级机械设计制造及其自动化（专升本）01班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3" w:bottom="1440" w:left="1803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109C18-570A-412B-92B2-DED998EBF22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D22EC08-78CF-49B7-988D-88FA55BA362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5CAFFC2-27F4-4DC2-931C-367DC901B9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D218A1F-F5F6-4F5B-9AA9-C157356759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07D86D0-F4C9-4F9C-AF85-D3C991E170BC}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71A0B5D-5E17-4B46-932A-584898BBAD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  <w:r>
      <w:rPr>
        <w:rFonts w:ascii="Calibri" w:hAnsi="Calibri" w:cs="Times New Roman"/>
        <w:kern w:val="2"/>
        <w:sz w:val="18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4091305</wp:posOffset>
              </wp:positionH>
              <wp:positionV relativeFrom="paragraph">
                <wp:posOffset>-19685</wp:posOffset>
              </wp:positionV>
              <wp:extent cx="495935" cy="295910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</w:pPr>
                          <w:bookmarkStart w:id="2" w:name="_Hlk118810622"/>
                          <w:bookmarkStart w:id="3" w:name="_Hlk118810743"/>
                          <w:bookmarkStart w:id="4" w:name="_Hlk118810621"/>
                          <w:bookmarkStart w:id="5" w:name="_Hlk118810744"/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/>
                              <w:kern w:val="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2.15pt;margin-top:-1.55pt;height:23.3pt;width:39.05pt;mso-position-horizontal-relative:margin;z-index:251660288;mso-width-relative:page;mso-height-relative:page;" filled="f" stroked="f" coordsize="21600,21600" o:gfxdata="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azTzNkAAAAJAQAA&#10;DwAAAAAAAAABACAAAAAiAAAAZHJzL2Rvd25yZXYueG1sUEsBAhQAFAAAAAgAh07iQJmvPiHfAQAA&#10;rgMAAA4AAAAAAAAAAQAgAAAAKA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</w:pPr>
                    <w:bookmarkStart w:id="2" w:name="_Hlk118810622"/>
                    <w:bookmarkStart w:id="3" w:name="_Hlk118810743"/>
                    <w:bookmarkStart w:id="4" w:name="_Hlk118810621"/>
                    <w:bookmarkStart w:id="5" w:name="_Hlk118810744"/>
                    <w:r>
                      <w:rPr>
                        <w:rFonts w:hint="eastAsia"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/>
                        <w:kern w:val="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bookmarkEnd w:id="2"/>
                    <w:bookmarkEnd w:id="3"/>
                    <w:bookmarkEnd w:id="4"/>
                    <w:bookmarkEnd w:id="5"/>
                  </w:p>
                </w:txbxContent>
              </v:textbox>
            </v:shape>
          </w:pict>
        </mc:Fallback>
      </mc:AlternateContent>
    </w:r>
    <w:r>
      <w:rPr>
        <w:rFonts w:ascii="Calibri" w:hAnsi="Calibri" w:cs="Times New Roman"/>
        <w:kern w:val="2"/>
        <w:sz w:val="18"/>
        <w:lang w:eastAsia="zh-CN"/>
      </w:rPr>
      <w:drawing>
        <wp:inline distT="0" distB="0" distL="114300" distR="114300">
          <wp:extent cx="5273675" cy="207010"/>
          <wp:effectExtent l="0" t="0" r="3175" b="2540"/>
          <wp:docPr id="13" name="图片 13" descr="页角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页角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207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tabs>
        <w:tab w:val="center" w:pos="4153"/>
        <w:tab w:val="right" w:pos="8306"/>
      </w:tabs>
      <w:snapToGrid w:val="0"/>
      <w:ind w:right="140"/>
      <w:jc w:val="right"/>
      <w:rPr>
        <w:rFonts w:ascii="Calibri" w:hAnsi="Calibri" w:cs="Times New Roman"/>
        <w:kern w:val="2"/>
        <w:sz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 w:eastAsia="宋体" w:cs="宋体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502920</wp:posOffset>
              </wp:positionH>
              <wp:positionV relativeFrom="paragraph">
                <wp:posOffset>-27940</wp:posOffset>
              </wp:positionV>
              <wp:extent cx="843280" cy="28257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28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Fonts w:hint="eastAsia" w:ascii="方正大黑简体" w:hAnsi="方正大黑简体" w:eastAsia="方正大黑简体" w:cs="方正大黑简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.6pt;margin-top:-2.2pt;height:22.25pt;width:66.4pt;mso-position-horizontal-relative:margin;z-index:251665408;mso-width-relative:page;mso-height-relative:page;" filled="f" stroked="f" coordsize="21600,21600" o:gfxdata="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h5fWPXAAAACAEAAA8AAAAAAAAAAQAgAAAAIgAAAGRycy9kb3du&#10;cmV2LnhtbFBLAQIUABQAAAAIAIdO4kDYXy/COQIAAGU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rFonts w:hint="eastAsia" w:ascii="方正大黑简体" w:hAnsi="方正大黑简体" w:eastAsia="方正大黑简体" w:cs="方正大黑简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inline distT="0" distB="0" distL="114300" distR="114300">
          <wp:extent cx="5219700" cy="219710"/>
          <wp:effectExtent l="0" t="0" r="0" b="8890"/>
          <wp:docPr id="12" name="图片 12" descr="页角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页角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ind w:right="32" w:firstLine="4830" w:firstLineChars="2300"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hint="eastAsia" w:ascii="Calibri" w:hAnsi="Calibri" w:cs="Times New Roman"/>
        <w:kern w:val="2"/>
        <w:sz w:val="21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-45720</wp:posOffset>
          </wp:positionV>
          <wp:extent cx="593725" cy="593725"/>
          <wp:effectExtent l="0" t="0" r="0" b="0"/>
          <wp:wrapNone/>
          <wp:docPr id="7" name="图片 1" descr="logo 1997矢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logo 1997矢量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bookmarkStart w:id="1" w:name="_Hlk118810000"/>
    <w:r>
      <w:rPr>
        <w:rFonts w:hint="eastAsia" w:ascii="Calibri" w:hAnsi="Calibri" w:cs="Times New Roman"/>
        <w:kern w:val="2"/>
        <w:sz w:val="21"/>
        <w:szCs w:val="24"/>
        <w:lang w:eastAsia="zh-CN"/>
      </w:rPr>
      <w:t xml:space="preserve"> </w:t>
    </w:r>
    <w:r>
      <w:rPr>
        <w:rFonts w:hint="eastAsia" w:ascii="Calibri" w:hAnsi="Calibri" w:cs="Times New Roman"/>
        <w:kern w:val="2"/>
        <w:sz w:val="21"/>
        <w:lang w:eastAsia="zh-CN"/>
      </w:rPr>
      <w:t xml:space="preserve"> 郑州工业应用技术学院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hint="eastAsia" w:ascii="Calibri" w:hAnsi="Calibri" w:cs="Times New Roman"/>
        <w:kern w:val="2"/>
        <w:sz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hAnsi="Calibri" w:eastAsia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hAnsi="Calibri" w:eastAsia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Of</w:t>
    </w:r>
    <w:r>
      <w:rPr>
        <w:rFonts w:ascii="Calibri" w:hAnsi="Calibri" w:eastAsia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hAnsi="Calibri" w:eastAsia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Technology</w:t>
    </w:r>
  </w:p>
  <w:bookmarkEnd w:id="1"/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ind w:right="32"/>
      <w:jc w:val="both"/>
      <w:rPr>
        <w:rFonts w:ascii="Calibri" w:hAnsi="Calibri" w:cs="Times New Roman"/>
        <w:kern w:val="2"/>
        <w:sz w:val="21"/>
        <w:lang w:eastAsia="zh-CN"/>
      </w:rPr>
    </w:pPr>
    <w:r>
      <w:rPr>
        <w:rFonts w:hint="eastAsia" w:cs="Times New Roman"/>
        <w:b/>
        <w:color w:val="FF0000"/>
        <w:kern w:val="2"/>
        <w:sz w:val="72"/>
        <w:szCs w:val="72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58420</wp:posOffset>
          </wp:positionV>
          <wp:extent cx="5271770" cy="81280"/>
          <wp:effectExtent l="0" t="0" r="5080" b="13970"/>
          <wp:wrapTopAndBottom/>
          <wp:docPr id="10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3" descr="页眉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1770" cy="81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仿宋" w:hAnsi="仿宋" w:eastAsia="仿宋" w:cs="仿宋"/>
        <w:kern w:val="2"/>
        <w:sz w:val="32"/>
        <w:szCs w:val="32"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1682115</wp:posOffset>
          </wp:positionV>
          <wp:extent cx="5267960" cy="5268595"/>
          <wp:effectExtent l="0" t="0" r="8890" b="8255"/>
          <wp:wrapNone/>
          <wp:docPr id="11" name="图片 11" descr="F:\桌面\未命名 -1.jpg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F:\桌面\未命名 -1.jpg未命名 -1"/>
                  <pic:cNvPicPr>
                    <a:picLocks noChangeAspect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960" cy="5268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szCs w:val="24"/>
        <w:lang w:eastAsia="zh-CN"/>
      </w:rPr>
    </w:pPr>
    <w:r>
      <w:rPr>
        <w:rFonts w:ascii="Calibri" w:hAnsi="Calibri" w:cs="Times New Roman"/>
        <w:kern w:val="2"/>
        <w:sz w:val="21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12065</wp:posOffset>
          </wp:positionV>
          <wp:extent cx="593725" cy="593725"/>
          <wp:effectExtent l="0" t="0" r="0" b="0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hint="eastAsia" w:ascii="Calibri" w:hAnsi="Calibri" w:cs="Times New Roman"/>
        <w:kern w:val="2"/>
        <w:sz w:val="21"/>
        <w:szCs w:val="24"/>
        <w:lang w:eastAsia="zh-CN"/>
      </w:rPr>
      <w:t xml:space="preserve"> </w:t>
    </w:r>
    <w:r>
      <w:rPr>
        <w:rFonts w:hint="eastAsia" w:ascii="Calibri" w:hAnsi="Calibri" w:cs="Times New Roman"/>
        <w:kern w:val="2"/>
        <w:sz w:val="21"/>
        <w:lang w:eastAsia="zh-CN"/>
      </w:rPr>
      <w:t xml:space="preserve"> 郑州工业应用技术学院</w:t>
    </w:r>
  </w:p>
  <w:p>
    <w:pPr>
      <w:pBdr>
        <w:bottom w:val="none" w:color="auto" w:sz="0" w:space="1"/>
      </w:pBdr>
      <w:tabs>
        <w:tab w:val="center" w:pos="4377"/>
        <w:tab w:val="left" w:pos="8070"/>
        <w:tab w:val="right" w:pos="8754"/>
      </w:tabs>
      <w:autoSpaceDE/>
      <w:autoSpaceDN/>
      <w:jc w:val="right"/>
      <w:rPr>
        <w:rFonts w:ascii="Calibri" w:hAnsi="Calibri" w:cs="Times New Roman"/>
        <w:kern w:val="2"/>
        <w:sz w:val="21"/>
        <w:lang w:eastAsia="zh-CN"/>
      </w:rPr>
    </w:pPr>
    <w:r>
      <w:rPr>
        <w:rFonts w:hint="eastAsia" w:ascii="Calibri" w:hAnsi="Calibri" w:cs="Times New Roman"/>
        <w:kern w:val="2"/>
        <w:sz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Zhengzhou</w:t>
    </w:r>
    <w:r>
      <w:rPr>
        <w:rFonts w:ascii="Calibri" w:hAnsi="Calibri" w:eastAsia="Calibri" w:cs="Calibri"/>
        <w:spacing w:val="59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University</w:t>
    </w:r>
    <w:r>
      <w:rPr>
        <w:rFonts w:ascii="Calibri" w:hAnsi="Calibri" w:eastAsia="Calibri" w:cs="Calibri"/>
        <w:spacing w:val="9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Of</w:t>
    </w:r>
    <w:r>
      <w:rPr>
        <w:rFonts w:ascii="Calibri" w:hAnsi="Calibri" w:eastAsia="Calibri" w:cs="Calibri"/>
        <w:spacing w:val="17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Industrial</w:t>
    </w:r>
    <w:r>
      <w:rPr>
        <w:rFonts w:ascii="Calibri" w:hAnsi="Calibri" w:eastAsia="Calibri" w:cs="Calibri"/>
        <w:spacing w:val="2"/>
        <w:w w:val="101"/>
        <w:kern w:val="2"/>
        <w:sz w:val="21"/>
        <w:szCs w:val="21"/>
        <w:lang w:eastAsia="zh-CN"/>
      </w:rPr>
      <w:t xml:space="preserve"> </w:t>
    </w:r>
    <w:r>
      <w:rPr>
        <w:rFonts w:ascii="Calibri" w:hAnsi="Calibri" w:eastAsia="Calibri" w:cs="Calibri"/>
        <w:spacing w:val="-3"/>
        <w:kern w:val="2"/>
        <w:sz w:val="21"/>
        <w:szCs w:val="21"/>
        <w:lang w:eastAsia="zh-CN"/>
      </w:rPr>
      <w:t>Technology</w:t>
    </w:r>
  </w:p>
  <w:p>
    <w: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7325" cy="5273675"/>
          <wp:effectExtent l="0" t="0" r="9525" b="3175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5" cy="527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inline distT="0" distB="0" distL="0" distR="0">
          <wp:extent cx="5273675" cy="79375"/>
          <wp:effectExtent l="0" t="0" r="3175" b="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BB9F5"/>
    <w:multiLevelType w:val="singleLevel"/>
    <w:tmpl w:val="805BB9F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B42CA2"/>
    <w:multiLevelType w:val="singleLevel"/>
    <w:tmpl w:val="FFB42CA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2485F9A"/>
    <w:multiLevelType w:val="singleLevel"/>
    <w:tmpl w:val="62485F9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zgyMzkzNmE0ZDYxYzhiOTcxNzA3NTliNjk5MmQifQ=="/>
  </w:docVars>
  <w:rsids>
    <w:rsidRoot w:val="00000000"/>
    <w:rsid w:val="5B625776"/>
    <w:rsid w:val="60CE570A"/>
    <w:rsid w:val="7A8E2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link w:val="16"/>
    <w:qFormat/>
    <w:uiPriority w:val="1"/>
    <w:pPr>
      <w:spacing w:line="382" w:lineRule="exact"/>
      <w:ind w:left="722"/>
      <w:outlineLvl w:val="1"/>
    </w:pPr>
    <w:rPr>
      <w:rFonts w:ascii="仿宋" w:hAnsi="仿宋" w:eastAsia="仿宋" w:cs="仿宋"/>
      <w:b/>
      <w:bCs/>
      <w:sz w:val="30"/>
      <w:szCs w:val="30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5">
    <w:name w:val="Body Text"/>
    <w:basedOn w:val="1"/>
    <w:link w:val="17"/>
    <w:qFormat/>
    <w:uiPriority w:val="1"/>
    <w:rPr>
      <w:rFonts w:ascii="仿宋" w:hAnsi="仿宋" w:eastAsia="仿宋" w:cs="仿宋"/>
      <w:sz w:val="30"/>
      <w:szCs w:val="30"/>
    </w:rPr>
  </w:style>
  <w:style w:type="paragraph" w:styleId="6">
    <w:name w:val="footer"/>
    <w:basedOn w:val="1"/>
    <w:next w:val="1"/>
    <w:link w:val="15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3">
    <w:name w:val="Body Text First Indent1"/>
    <w:basedOn w:val="5"/>
    <w:next w:val="1"/>
    <w:qFormat/>
    <w:uiPriority w:val="0"/>
    <w:pPr>
      <w:ind w:firstLine="100" w:firstLineChars="100"/>
    </w:p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2 字符"/>
    <w:basedOn w:val="11"/>
    <w:link w:val="3"/>
    <w:qFormat/>
    <w:uiPriority w:val="1"/>
    <w:rPr>
      <w:rFonts w:ascii="仿宋" w:hAnsi="仿宋" w:eastAsia="仿宋" w:cs="仿宋"/>
      <w:b/>
      <w:bCs/>
      <w:kern w:val="0"/>
      <w:sz w:val="30"/>
      <w:szCs w:val="30"/>
      <w:lang w:eastAsia="en-US"/>
    </w:rPr>
  </w:style>
  <w:style w:type="character" w:customStyle="1" w:styleId="17">
    <w:name w:val="正文文本 字符"/>
    <w:basedOn w:val="11"/>
    <w:link w:val="5"/>
    <w:qFormat/>
    <w:uiPriority w:val="1"/>
    <w:rPr>
      <w:rFonts w:ascii="仿宋" w:hAnsi="仿宋" w:eastAsia="仿宋" w:cs="仿宋"/>
      <w:kern w:val="0"/>
      <w:sz w:val="30"/>
      <w:szCs w:val="30"/>
      <w:lang w:eastAsia="en-US"/>
    </w:rPr>
  </w:style>
  <w:style w:type="character" w:customStyle="1" w:styleId="18">
    <w:name w:val="lh22px1"/>
    <w:basedOn w:val="11"/>
    <w:qFormat/>
    <w:uiPriority w:val="0"/>
    <w:rPr>
      <w:rFonts w:hint="eastAsia" w:ascii="宋体" w:hAnsi="宋体" w:eastAsia="宋体"/>
      <w:sz w:val="21"/>
      <w:szCs w:val="21"/>
    </w:rPr>
  </w:style>
  <w:style w:type="paragraph" w:customStyle="1" w:styleId="19">
    <w:name w:val="Table Paragraph"/>
    <w:basedOn w:val="1"/>
    <w:qFormat/>
    <w:uiPriority w:val="1"/>
    <w:pPr>
      <w:spacing w:before="34" w:line="342" w:lineRule="exact"/>
      <w:ind w:left="107"/>
    </w:pPr>
    <w:rPr>
      <w:rFonts w:ascii="仿宋" w:hAnsi="仿宋" w:eastAsia="仿宋" w:cs="仿宋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9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7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2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4">
    <w:name w:val="font13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5">
    <w:name w:val="font01"/>
    <w:basedOn w:val="11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26">
    <w:name w:val="font4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7">
    <w:name w:val="font112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8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9">
    <w:name w:val="font81"/>
    <w:basedOn w:val="11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30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1">
    <w:name w:val="font1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373</Characters>
  <Lines>2</Lines>
  <Paragraphs>1</Paragraphs>
  <TotalTime>8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2022-11-08T22:31:00Z</dcterms:created>
  <dc:creator>Windows 用户</dc:creator>
  <cp:lastModifiedBy>小人物</cp:lastModifiedBy>
  <cp:lastPrinted>2022-04-27T01:50:00Z</cp:lastPrinted>
  <dcterms:modified xsi:type="dcterms:W3CDTF">2023-11-06T00:28:19Z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5E2E444C7AF2D97D23803B656D849DB0_33</vt:lpwstr>
  </property>
</Properties>
</file>